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775E53" w:rsidP="0073618A">
      <w:pPr>
        <w:jc w:val="center"/>
        <w:rPr>
          <w:b/>
          <w:bCs/>
          <w:sz w:val="28"/>
          <w:szCs w:val="28"/>
        </w:rPr>
      </w:pPr>
      <w:r w:rsidRPr="00775E5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EC405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E6215">
        <w:rPr>
          <w:sz w:val="28"/>
          <w:szCs w:val="28"/>
        </w:rPr>
        <w:t xml:space="preserve"> </w:t>
      </w:r>
      <w:r w:rsidR="00EE0D81">
        <w:rPr>
          <w:kern w:val="2"/>
          <w:sz w:val="28"/>
          <w:szCs w:val="28"/>
        </w:rPr>
        <w:t xml:space="preserve">08.12.2023 </w:t>
      </w:r>
      <w:r w:rsidR="00D22B49">
        <w:rPr>
          <w:kern w:val="2"/>
          <w:sz w:val="28"/>
          <w:szCs w:val="28"/>
        </w:rPr>
        <w:t xml:space="preserve"> г.    </w:t>
      </w:r>
      <w:r w:rsidR="00D94B7B">
        <w:rPr>
          <w:kern w:val="2"/>
          <w:sz w:val="28"/>
          <w:szCs w:val="28"/>
        </w:rPr>
        <w:t xml:space="preserve">                                                         </w:t>
      </w:r>
      <w:r w:rsidR="00AD5BEB">
        <w:rPr>
          <w:kern w:val="2"/>
          <w:sz w:val="28"/>
          <w:szCs w:val="28"/>
        </w:rPr>
        <w:t xml:space="preserve">                          </w:t>
      </w:r>
      <w:r w:rsidR="00D94B7B">
        <w:rPr>
          <w:kern w:val="2"/>
          <w:sz w:val="28"/>
          <w:szCs w:val="28"/>
        </w:rPr>
        <w:t xml:space="preserve">    </w:t>
      </w:r>
      <w:r w:rsidR="009522C3">
        <w:rPr>
          <w:sz w:val="28"/>
          <w:szCs w:val="28"/>
        </w:rPr>
        <w:t xml:space="preserve">№ </w:t>
      </w:r>
      <w:r w:rsidR="00EE0D81">
        <w:rPr>
          <w:sz w:val="28"/>
          <w:szCs w:val="28"/>
        </w:rPr>
        <w:t>249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803763" w:rsidRDefault="00803763" w:rsidP="00E01970">
      <w:pPr>
        <w:rPr>
          <w:sz w:val="28"/>
          <w:szCs w:val="18"/>
        </w:rPr>
      </w:pPr>
    </w:p>
    <w:p w:rsidR="004004C1" w:rsidRDefault="00803763" w:rsidP="00803763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209 «</w:t>
      </w:r>
      <w:r w:rsidR="004004C1" w:rsidRPr="00F727EC">
        <w:rPr>
          <w:b/>
          <w:sz w:val="28"/>
          <w:szCs w:val="28"/>
        </w:rPr>
        <w:t>Об утверждении муниципальной программы Вышест</w:t>
      </w:r>
      <w:r w:rsidR="004004C1">
        <w:rPr>
          <w:b/>
          <w:sz w:val="28"/>
          <w:szCs w:val="28"/>
        </w:rPr>
        <w:t xml:space="preserve">еблиевского сельского поселения </w:t>
      </w:r>
      <w:r w:rsidR="004004C1" w:rsidRPr="00F727EC">
        <w:rPr>
          <w:b/>
          <w:sz w:val="28"/>
          <w:szCs w:val="28"/>
        </w:rPr>
        <w:t>Темрюкского района</w:t>
      </w:r>
    </w:p>
    <w:p w:rsidR="004004C1" w:rsidRPr="004A6DA0" w:rsidRDefault="004004C1" w:rsidP="004004C1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4A6DA0">
        <w:rPr>
          <w:b/>
          <w:bCs/>
          <w:sz w:val="28"/>
          <w:szCs w:val="28"/>
        </w:rPr>
        <w:t xml:space="preserve"> «</w:t>
      </w:r>
      <w:r w:rsidRPr="004A6DA0">
        <w:rPr>
          <w:b/>
          <w:sz w:val="28"/>
          <w:szCs w:val="28"/>
        </w:rPr>
        <w:t>Обеспечение безопасности</w:t>
      </w:r>
      <w:r w:rsidRPr="004A6DA0">
        <w:rPr>
          <w:b/>
          <w:bCs/>
          <w:sz w:val="28"/>
          <w:szCs w:val="28"/>
        </w:rPr>
        <w:t>»</w:t>
      </w:r>
    </w:p>
    <w:p w:rsidR="004A6DA0" w:rsidRPr="004A6DA0" w:rsidRDefault="004A6DA0" w:rsidP="004004C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F61A6C" w:rsidRPr="000C2DA3" w:rsidRDefault="00F61A6C" w:rsidP="00F61A6C">
      <w:pPr>
        <w:tabs>
          <w:tab w:val="left" w:pos="142"/>
        </w:tabs>
        <w:ind w:firstLine="567"/>
        <w:jc w:val="both"/>
        <w:rPr>
          <w:color w:val="000000" w:themeColor="text1"/>
          <w:sz w:val="28"/>
          <w:szCs w:val="28"/>
        </w:rPr>
      </w:pPr>
      <w:proofErr w:type="gramStart"/>
      <w:r w:rsidRPr="001B237F"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hyperlink r:id="rId8" w:history="1">
        <w:r w:rsidRPr="001B237F">
          <w:rPr>
            <w:sz w:val="28"/>
            <w:szCs w:val="28"/>
          </w:rPr>
          <w:t>законом</w:t>
        </w:r>
      </w:hyperlink>
      <w:r w:rsidRPr="001B237F"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 w:rsidRPr="001B237F">
        <w:rPr>
          <w:color w:val="000000" w:themeColor="text1"/>
          <w:sz w:val="28"/>
          <w:szCs w:val="28"/>
        </w:rPr>
        <w:t xml:space="preserve">решением </w:t>
      </w:r>
      <w:r w:rsidRPr="001B237F">
        <w:rPr>
          <w:color w:val="000000" w:themeColor="text1"/>
          <w:sz w:val="28"/>
          <w:szCs w:val="28"/>
          <w:lang w:val="en-US"/>
        </w:rPr>
        <w:t>LXXX</w:t>
      </w:r>
      <w:r w:rsidRPr="001B237F"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 w:rsidRPr="001B237F">
        <w:rPr>
          <w:color w:val="000000" w:themeColor="text1"/>
          <w:sz w:val="28"/>
          <w:szCs w:val="28"/>
          <w:lang w:val="en-US"/>
        </w:rPr>
        <w:t>VI</w:t>
      </w:r>
      <w:r w:rsidRPr="001B237F"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 w:rsidRPr="001B237F"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14</w:t>
      </w:r>
      <w:proofErr w:type="gramEnd"/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 сентября 2022 года № 187 «Об утверждении п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 w:rsidRPr="001B237F">
        <w:rPr>
          <w:color w:val="000000" w:themeColor="text1"/>
          <w:sz w:val="28"/>
          <w:szCs w:val="28"/>
        </w:rPr>
        <w:t>,</w:t>
      </w:r>
      <w:r w:rsidRPr="001B237F">
        <w:rPr>
          <w:color w:val="7030A0"/>
          <w:sz w:val="28"/>
          <w:szCs w:val="28"/>
        </w:rPr>
        <w:t xml:space="preserve"> </w:t>
      </w:r>
      <w:r>
        <w:rPr>
          <w:sz w:val="28"/>
          <w:szCs w:val="28"/>
        </w:rPr>
        <w:t>в связи с изменениями текстовой части муниципальной программы</w:t>
      </w:r>
      <w:r w:rsidRPr="001B237F">
        <w:rPr>
          <w:sz w:val="28"/>
          <w:szCs w:val="28"/>
        </w:rPr>
        <w:t xml:space="preserve"> </w:t>
      </w:r>
      <w:proofErr w:type="spellStart"/>
      <w:proofErr w:type="gramStart"/>
      <w:r w:rsidRPr="001B237F"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spellStart"/>
      <w:r w:rsidRPr="001B237F"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ю:</w:t>
      </w:r>
    </w:p>
    <w:p w:rsidR="00F61A6C" w:rsidRPr="006829AC" w:rsidRDefault="00F61A6C" w:rsidP="00F61A6C">
      <w:pPr>
        <w:tabs>
          <w:tab w:val="left" w:pos="142"/>
        </w:tabs>
        <w:ind w:right="-1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1.  </w:t>
      </w:r>
      <w:r>
        <w:rPr>
          <w:sz w:val="28"/>
          <w:szCs w:val="28"/>
        </w:rPr>
        <w:tab/>
        <w:t xml:space="preserve">Внести в постановление администрации </w:t>
      </w:r>
      <w:r w:rsidRPr="00D26E25">
        <w:rPr>
          <w:sz w:val="28"/>
          <w:szCs w:val="28"/>
        </w:rPr>
        <w:t>Вышестеблиевского сельского поселения Темрюкского района</w:t>
      </w:r>
      <w:r>
        <w:rPr>
          <w:sz w:val="28"/>
          <w:szCs w:val="28"/>
        </w:rPr>
        <w:t xml:space="preserve">  от 30 октября 2023 года № 209</w:t>
      </w:r>
      <w:r w:rsidRPr="006829AC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Pr="006829A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6829AC">
        <w:rPr>
          <w:bCs/>
          <w:sz w:val="28"/>
          <w:szCs w:val="28"/>
        </w:rPr>
        <w:t>«</w:t>
      </w:r>
      <w:r w:rsidRPr="006829AC">
        <w:rPr>
          <w:sz w:val="28"/>
          <w:szCs w:val="28"/>
        </w:rPr>
        <w:t>Обеспечение безопасности</w:t>
      </w:r>
      <w:r w:rsidRPr="006829A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следующие изменения</w:t>
      </w:r>
      <w:r w:rsidRPr="006829AC">
        <w:rPr>
          <w:bCs/>
          <w:sz w:val="28"/>
          <w:szCs w:val="28"/>
        </w:rPr>
        <w:t>:</w:t>
      </w:r>
    </w:p>
    <w:p w:rsidR="00F61A6C" w:rsidRPr="00F61A6C" w:rsidRDefault="00F61A6C" w:rsidP="00F61A6C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 w:rsidRPr="006829AC">
        <w:rPr>
          <w:bCs/>
          <w:sz w:val="28"/>
          <w:szCs w:val="28"/>
        </w:rPr>
        <w:t>1)</w:t>
      </w:r>
      <w:r>
        <w:rPr>
          <w:bCs/>
          <w:sz w:val="28"/>
          <w:szCs w:val="28"/>
        </w:rPr>
        <w:tab/>
      </w:r>
      <w:r w:rsidRPr="006829A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приложение к постановлению изложить в новой редакции                (приложение № 1)</w:t>
      </w:r>
      <w:r w:rsidR="00A9721E">
        <w:rPr>
          <w:bCs/>
          <w:sz w:val="28"/>
          <w:szCs w:val="28"/>
        </w:rPr>
        <w:t>.</w:t>
      </w:r>
    </w:p>
    <w:p w:rsidR="00F61A6C" w:rsidRPr="00527371" w:rsidRDefault="00F61A6C" w:rsidP="00F61A6C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Pr="00D26E25">
        <w:rPr>
          <w:sz w:val="28"/>
          <w:szCs w:val="28"/>
        </w:rPr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Pr="00D26E25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</w:t>
      </w:r>
      <w:r w:rsidRPr="00527371">
        <w:rPr>
          <w:sz w:val="28"/>
          <w:szCs w:val="28"/>
        </w:rPr>
        <w:t>.</w:t>
      </w:r>
    </w:p>
    <w:p w:rsidR="00F61A6C" w:rsidRDefault="003D2B5C" w:rsidP="00F61A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01970">
        <w:rPr>
          <w:sz w:val="28"/>
          <w:szCs w:val="28"/>
        </w:rPr>
        <w:t xml:space="preserve"> </w:t>
      </w:r>
      <w:r w:rsidR="00F61A6C">
        <w:rPr>
          <w:sz w:val="28"/>
          <w:szCs w:val="28"/>
        </w:rPr>
        <w:t>3.</w:t>
      </w:r>
      <w:r w:rsidR="00F61A6C">
        <w:rPr>
          <w:sz w:val="28"/>
          <w:szCs w:val="28"/>
        </w:rPr>
        <w:tab/>
      </w:r>
      <w:proofErr w:type="gramStart"/>
      <w:r w:rsidR="00F61A6C" w:rsidRPr="00527371">
        <w:rPr>
          <w:sz w:val="28"/>
          <w:szCs w:val="28"/>
        </w:rPr>
        <w:t>Контроль за</w:t>
      </w:r>
      <w:proofErr w:type="gramEnd"/>
      <w:r w:rsidR="00F61A6C" w:rsidRPr="00527371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Вышестеблиевского сельского поселения Темрюкского района </w:t>
      </w:r>
      <w:r w:rsidR="00F61A6C" w:rsidRPr="000D66A2">
        <w:rPr>
          <w:sz w:val="28"/>
          <w:szCs w:val="28"/>
        </w:rPr>
        <w:t>Н.Д. Шевченко</w:t>
      </w:r>
      <w:r w:rsidR="00F61A6C" w:rsidRPr="00527371">
        <w:rPr>
          <w:sz w:val="28"/>
          <w:szCs w:val="28"/>
        </w:rPr>
        <w:t>.</w:t>
      </w:r>
    </w:p>
    <w:p w:rsidR="00E01970" w:rsidRDefault="00E01970" w:rsidP="00E01970">
      <w:pPr>
        <w:tabs>
          <w:tab w:val="center" w:pos="426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</w:t>
      </w:r>
      <w:r>
        <w:rPr>
          <w:sz w:val="28"/>
          <w:szCs w:val="28"/>
        </w:rPr>
        <w:tab/>
      </w:r>
      <w:r w:rsidRPr="00527371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527371">
        <w:rPr>
          <w:sz w:val="28"/>
          <w:szCs w:val="28"/>
        </w:rPr>
        <w:t>вступает в силу после его обнародования, но не ранее 1 января 202</w:t>
      </w:r>
      <w:r>
        <w:rPr>
          <w:sz w:val="28"/>
          <w:szCs w:val="28"/>
        </w:rPr>
        <w:t>3</w:t>
      </w:r>
      <w:r w:rsidRPr="00527371">
        <w:rPr>
          <w:sz w:val="28"/>
          <w:szCs w:val="28"/>
        </w:rPr>
        <w:t xml:space="preserve"> года.</w:t>
      </w:r>
    </w:p>
    <w:p w:rsidR="00E01970" w:rsidRDefault="00E01970" w:rsidP="00E01970">
      <w:pPr>
        <w:tabs>
          <w:tab w:val="center" w:pos="426"/>
        </w:tabs>
        <w:ind w:right="282" w:firstLine="567"/>
        <w:contextualSpacing/>
        <w:jc w:val="both"/>
        <w:rPr>
          <w:sz w:val="28"/>
          <w:szCs w:val="28"/>
        </w:rPr>
      </w:pPr>
    </w:p>
    <w:p w:rsidR="00E01970" w:rsidRDefault="00E01970" w:rsidP="00E01970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Pr="000F7F2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964F52" w:rsidRDefault="00E01970" w:rsidP="00E01970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Темрюкского района                                                     П.К. </w:t>
      </w:r>
      <w:proofErr w:type="spellStart"/>
      <w:r>
        <w:rPr>
          <w:sz w:val="28"/>
          <w:szCs w:val="28"/>
        </w:rPr>
        <w:t>Хаджиди</w:t>
      </w:r>
      <w:proofErr w:type="spellEnd"/>
    </w:p>
    <w:sectPr w:rsidR="00964F52" w:rsidSect="005A0D6F">
      <w:pgSz w:w="11906" w:h="16838"/>
      <w:pgMar w:top="1135" w:right="567" w:bottom="567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3627" w:rsidRDefault="00C93627">
      <w:r>
        <w:separator/>
      </w:r>
    </w:p>
  </w:endnote>
  <w:endnote w:type="continuationSeparator" w:id="0">
    <w:p w:rsidR="00C93627" w:rsidRDefault="00C936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3627" w:rsidRDefault="00C93627">
      <w:r>
        <w:separator/>
      </w:r>
    </w:p>
  </w:footnote>
  <w:footnote w:type="continuationSeparator" w:id="0">
    <w:p w:rsidR="00C93627" w:rsidRDefault="00C936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723D"/>
    <w:rsid w:val="00043CB8"/>
    <w:rsid w:val="00051EE9"/>
    <w:rsid w:val="000650AD"/>
    <w:rsid w:val="00072834"/>
    <w:rsid w:val="000765FA"/>
    <w:rsid w:val="00081768"/>
    <w:rsid w:val="000A2460"/>
    <w:rsid w:val="000A32CD"/>
    <w:rsid w:val="000A57D1"/>
    <w:rsid w:val="000C2DA3"/>
    <w:rsid w:val="000D4D74"/>
    <w:rsid w:val="000E757B"/>
    <w:rsid w:val="000F7F2A"/>
    <w:rsid w:val="00127F72"/>
    <w:rsid w:val="00155D75"/>
    <w:rsid w:val="00171FEB"/>
    <w:rsid w:val="001733F7"/>
    <w:rsid w:val="001922DC"/>
    <w:rsid w:val="00197B43"/>
    <w:rsid w:val="001A436B"/>
    <w:rsid w:val="001B4C9D"/>
    <w:rsid w:val="001E6215"/>
    <w:rsid w:val="001F2D4E"/>
    <w:rsid w:val="00211421"/>
    <w:rsid w:val="00234C3D"/>
    <w:rsid w:val="0024205D"/>
    <w:rsid w:val="00252198"/>
    <w:rsid w:val="00271A23"/>
    <w:rsid w:val="002749DE"/>
    <w:rsid w:val="002754AA"/>
    <w:rsid w:val="00280597"/>
    <w:rsid w:val="00281EFC"/>
    <w:rsid w:val="002A3679"/>
    <w:rsid w:val="002B4CFE"/>
    <w:rsid w:val="002C6F62"/>
    <w:rsid w:val="002D6427"/>
    <w:rsid w:val="002D6AAA"/>
    <w:rsid w:val="00317E22"/>
    <w:rsid w:val="00353AEB"/>
    <w:rsid w:val="00355FB2"/>
    <w:rsid w:val="0035717D"/>
    <w:rsid w:val="00370303"/>
    <w:rsid w:val="00381AFE"/>
    <w:rsid w:val="003A4D4F"/>
    <w:rsid w:val="003A6FC0"/>
    <w:rsid w:val="003B5D1D"/>
    <w:rsid w:val="003D2B5C"/>
    <w:rsid w:val="003D3D56"/>
    <w:rsid w:val="003E2F94"/>
    <w:rsid w:val="003F5B19"/>
    <w:rsid w:val="003F7744"/>
    <w:rsid w:val="003F7C6F"/>
    <w:rsid w:val="004004C1"/>
    <w:rsid w:val="00412C70"/>
    <w:rsid w:val="004227BB"/>
    <w:rsid w:val="00434018"/>
    <w:rsid w:val="0043408E"/>
    <w:rsid w:val="00443378"/>
    <w:rsid w:val="00443492"/>
    <w:rsid w:val="00474E63"/>
    <w:rsid w:val="004A6DA0"/>
    <w:rsid w:val="004B4FD8"/>
    <w:rsid w:val="004C53FB"/>
    <w:rsid w:val="004D3509"/>
    <w:rsid w:val="004E7971"/>
    <w:rsid w:val="004F743A"/>
    <w:rsid w:val="00502F37"/>
    <w:rsid w:val="005268BF"/>
    <w:rsid w:val="00530BC7"/>
    <w:rsid w:val="0054326B"/>
    <w:rsid w:val="00547B03"/>
    <w:rsid w:val="00553405"/>
    <w:rsid w:val="005706EB"/>
    <w:rsid w:val="00577DFD"/>
    <w:rsid w:val="00580048"/>
    <w:rsid w:val="005849D4"/>
    <w:rsid w:val="005866CF"/>
    <w:rsid w:val="005903D1"/>
    <w:rsid w:val="00591C82"/>
    <w:rsid w:val="005A0D6F"/>
    <w:rsid w:val="005B3916"/>
    <w:rsid w:val="005C050B"/>
    <w:rsid w:val="005C1B84"/>
    <w:rsid w:val="005C3CA6"/>
    <w:rsid w:val="005D17F7"/>
    <w:rsid w:val="005D5FE5"/>
    <w:rsid w:val="005E4975"/>
    <w:rsid w:val="005F7ADA"/>
    <w:rsid w:val="00604E52"/>
    <w:rsid w:val="006242D1"/>
    <w:rsid w:val="00631B57"/>
    <w:rsid w:val="00642773"/>
    <w:rsid w:val="006444FD"/>
    <w:rsid w:val="00644F6F"/>
    <w:rsid w:val="00666985"/>
    <w:rsid w:val="006754AB"/>
    <w:rsid w:val="006829AC"/>
    <w:rsid w:val="00694E90"/>
    <w:rsid w:val="006A1176"/>
    <w:rsid w:val="006C7E24"/>
    <w:rsid w:val="00701FBC"/>
    <w:rsid w:val="00703A51"/>
    <w:rsid w:val="007076C4"/>
    <w:rsid w:val="0073618A"/>
    <w:rsid w:val="00775E53"/>
    <w:rsid w:val="00780DBD"/>
    <w:rsid w:val="00781857"/>
    <w:rsid w:val="00791982"/>
    <w:rsid w:val="007B1B7D"/>
    <w:rsid w:val="007B31E3"/>
    <w:rsid w:val="007B77E4"/>
    <w:rsid w:val="007C3C2E"/>
    <w:rsid w:val="007C7FCA"/>
    <w:rsid w:val="007F78DF"/>
    <w:rsid w:val="00803763"/>
    <w:rsid w:val="00823EBB"/>
    <w:rsid w:val="00861F72"/>
    <w:rsid w:val="00862786"/>
    <w:rsid w:val="0089180A"/>
    <w:rsid w:val="008A2AF8"/>
    <w:rsid w:val="008A5FA2"/>
    <w:rsid w:val="008C2303"/>
    <w:rsid w:val="008D0C1E"/>
    <w:rsid w:val="008F37A1"/>
    <w:rsid w:val="008F6381"/>
    <w:rsid w:val="00910172"/>
    <w:rsid w:val="009129C9"/>
    <w:rsid w:val="009345F3"/>
    <w:rsid w:val="00936DEF"/>
    <w:rsid w:val="009522C3"/>
    <w:rsid w:val="00954D53"/>
    <w:rsid w:val="00962400"/>
    <w:rsid w:val="00964F52"/>
    <w:rsid w:val="00975E66"/>
    <w:rsid w:val="0097630C"/>
    <w:rsid w:val="009813B7"/>
    <w:rsid w:val="009A3965"/>
    <w:rsid w:val="009D213D"/>
    <w:rsid w:val="009E2129"/>
    <w:rsid w:val="009E41B2"/>
    <w:rsid w:val="009F69C2"/>
    <w:rsid w:val="00A25981"/>
    <w:rsid w:val="00A748CE"/>
    <w:rsid w:val="00A81031"/>
    <w:rsid w:val="00A9721E"/>
    <w:rsid w:val="00A97A5A"/>
    <w:rsid w:val="00A97F95"/>
    <w:rsid w:val="00AA2102"/>
    <w:rsid w:val="00AA4EFF"/>
    <w:rsid w:val="00AA6498"/>
    <w:rsid w:val="00AA7F11"/>
    <w:rsid w:val="00AB42BF"/>
    <w:rsid w:val="00AD5BEB"/>
    <w:rsid w:val="00AF2E71"/>
    <w:rsid w:val="00AF4402"/>
    <w:rsid w:val="00B475FF"/>
    <w:rsid w:val="00B47752"/>
    <w:rsid w:val="00B50BCB"/>
    <w:rsid w:val="00B75284"/>
    <w:rsid w:val="00B8335B"/>
    <w:rsid w:val="00B83964"/>
    <w:rsid w:val="00B84C0F"/>
    <w:rsid w:val="00B87161"/>
    <w:rsid w:val="00B90020"/>
    <w:rsid w:val="00B92BE3"/>
    <w:rsid w:val="00BA527E"/>
    <w:rsid w:val="00BB4A48"/>
    <w:rsid w:val="00BB70EB"/>
    <w:rsid w:val="00BC156A"/>
    <w:rsid w:val="00C32EB9"/>
    <w:rsid w:val="00C32F56"/>
    <w:rsid w:val="00C37400"/>
    <w:rsid w:val="00C5443C"/>
    <w:rsid w:val="00C76F3A"/>
    <w:rsid w:val="00C93627"/>
    <w:rsid w:val="00CA56DF"/>
    <w:rsid w:val="00CB369F"/>
    <w:rsid w:val="00CC00B8"/>
    <w:rsid w:val="00CC6564"/>
    <w:rsid w:val="00D20490"/>
    <w:rsid w:val="00D22B49"/>
    <w:rsid w:val="00D43222"/>
    <w:rsid w:val="00D43F48"/>
    <w:rsid w:val="00D46668"/>
    <w:rsid w:val="00D52CC1"/>
    <w:rsid w:val="00D5555E"/>
    <w:rsid w:val="00D609A0"/>
    <w:rsid w:val="00D73D34"/>
    <w:rsid w:val="00D85DDE"/>
    <w:rsid w:val="00D90328"/>
    <w:rsid w:val="00D90DD3"/>
    <w:rsid w:val="00D94B7B"/>
    <w:rsid w:val="00D97430"/>
    <w:rsid w:val="00DA5567"/>
    <w:rsid w:val="00DB5062"/>
    <w:rsid w:val="00DC60A6"/>
    <w:rsid w:val="00DD497C"/>
    <w:rsid w:val="00DD6FC9"/>
    <w:rsid w:val="00DF69CF"/>
    <w:rsid w:val="00DF7C91"/>
    <w:rsid w:val="00E01970"/>
    <w:rsid w:val="00E11D4D"/>
    <w:rsid w:val="00E1304A"/>
    <w:rsid w:val="00E147FD"/>
    <w:rsid w:val="00E2397D"/>
    <w:rsid w:val="00E51BA5"/>
    <w:rsid w:val="00E771BD"/>
    <w:rsid w:val="00E93D18"/>
    <w:rsid w:val="00E94EEA"/>
    <w:rsid w:val="00EB519D"/>
    <w:rsid w:val="00EC405C"/>
    <w:rsid w:val="00ED1352"/>
    <w:rsid w:val="00ED732F"/>
    <w:rsid w:val="00ED747B"/>
    <w:rsid w:val="00EE0278"/>
    <w:rsid w:val="00EE0D81"/>
    <w:rsid w:val="00EF0AC8"/>
    <w:rsid w:val="00F11AE5"/>
    <w:rsid w:val="00F333B3"/>
    <w:rsid w:val="00F36DEC"/>
    <w:rsid w:val="00F40EAD"/>
    <w:rsid w:val="00F44796"/>
    <w:rsid w:val="00F45CD8"/>
    <w:rsid w:val="00F55287"/>
    <w:rsid w:val="00F61A6C"/>
    <w:rsid w:val="00F84F2C"/>
    <w:rsid w:val="00F91ECC"/>
    <w:rsid w:val="00FB3EE4"/>
    <w:rsid w:val="00FC7E3E"/>
    <w:rsid w:val="00FD0FBC"/>
    <w:rsid w:val="00FE46B3"/>
    <w:rsid w:val="00FF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4A6D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F93DE20B6E41595E83473BDF9E49432E8B569A339CB8C9D46888FAF97B07DB53922A9B03D4C95DF5553C96934FF0T7Y5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252</Words>
  <Characters>2172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116</cp:revision>
  <cp:lastPrinted>2023-12-07T08:07:00Z</cp:lastPrinted>
  <dcterms:created xsi:type="dcterms:W3CDTF">2013-08-12T10:14:00Z</dcterms:created>
  <dcterms:modified xsi:type="dcterms:W3CDTF">2023-12-13T12:44:00Z</dcterms:modified>
</cp:coreProperties>
</file>